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https://static.comunicae.com/photos/notas/1233156/1644482982_EpsonExpression_Photo_XP_8700_Impresora_de_inyecci_n_de_tinta_all_in_one_A4_con_WiFi_3_en_1_C11CK46402_831844_medium.jpg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123tinta ofrece ideas prácticas para este San Valentín </w:t>
      </w:r>
    </w:p>
    <w:p>
      <w:pPr>
        <w:pStyle w:val="Ttulo2"/>
        <w:rPr>
          <w:color w:val="355269"/>
        </w:rPr>
      </w:pPr>
      <w:r>
        <w:rPr>
          <w:color w:val="355269"/>
        </w:rPr>
        <w:t>Agendas y calendarios para señalar las fechas más especiales o luces LED para ambientar cualquier espacio son algunas de las propuestas para sorprender este 14 de febrero de 123tinta.es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123tinta, el ecommerce de consumibles para impresoras y material de oficina, presenta una selección de propuestas para sorprender este San Valentín.</w:t>
        <w:br/>
        <w:t/>
        <w:br/>
        <w:t>La compañía, que aterrizó en España el pasado septiembre, ofrece productos tecnológicos de oficina y papelería con la mejor calidad del mercado a un precio imbatible, que se convertirán en todo un acierto para tener el mejor detalle el 14 de febrero.</w:t>
        <w:br/>
        <w:t/>
        <w:br/>
        <w:t>Impresoras para hacer un regalo original</w:t>
        <w:br/>
        <w:t/>
        <w:br/>
        <w:t>Además, la compañía ha lanzado un 10% de descuento en cualquier tipo de impresoras láser, de tinta, rotuladora, de etiquetas o impresoras portátiles- para que también se puedan llevar a cabo otras ideas originales como:</w:t>
        <w:br/>
        <w:t/>
        <w:br/>
        <w:t>Álbum de fotos: nunca ha sido tan fácil imprimir fotos especiales y crear un álbum con aquellos momentos que merece la pena recordar. Una buena elección para sacar las fotografías con la mejor calidad es la Epson Expression Photo XP-8700 que, durante esta semana, será más económica de lo habitual.</w:t>
        <w:br/>
        <w:t/>
        <w:br/>
        <w:t>Vales regalo: cada vez ganan más importancia en estas fechas. Si una opción es regalar una escapada romántica, no dudes en imprimir un vale regalo que refleje el viaje.</w:t>
        <w:br/>
        <w:t/>
        <w:br/>
        <w:t>Cartas: escribir una carta donde plasmar todo aquello que se pueda decir con palabras es un clásico de estas fechas y una opción que nunca falla. Siempre se puede buscar un diseño bonito y dejar volar la imaginación.</w:t>
        <w:br/>
        <w:t/>
        <w:br/>
        <w:t>Otros regalos de 123tinta</w:t>
        <w:br/>
        <w:t/>
        <w:br/>
        <w:t>Si la idea es hacer un regalo más práctico y que se pueda dar uso en el día a día, 123tinta propone algunos ejemplos como son:</w:t>
        <w:br/>
        <w:t/>
        <w:br/>
        <w:t>Agendas y calendarios: siempre es útil tener a mano una agenda o calendario donde poder apuntar las citas más especiales y los eventos que son importantes para recordar. PVP: desde 3€</w:t>
        <w:br/>
        <w:t/>
        <w:br/>
        <w:t>Luces LED: las guirnaldas y luminosos de neón se convertirán en el aliado perfecto para ambientar cualquier habitación y aportar un toque de romanticismo en la estancia. PVP: desde 7€</w:t>
        <w:br/>
        <w:t/>
        <w:br/>
        <w:t>Otros productos tecnológicos: altavoces para poner banda sonora a tus citas, cargadores para tener el teléfono móvil siempre a punto o multitud de webcams para estar conectados a cualquier distancia.</w:t>
        <w:br/>
        <w:t/>
        <w:br/>
        <w:t>Sobre 123 Tinta</w:t>
        <w:br/>
        <w:t/>
        <w:br/>
        <w:t>123tinta nace en junio de 2021 como el ecommerce de consumibles para impresoras con la mejor relación calidad-precio del mercado. La empresa española, con sede central en Azuqueca de Henares (Guadalajara) tiene como enfoque principal la industria de los consumibles para impresoras.</w:t>
        <w:br/>
        <w:t/>
        <w:br/>
        <w:t>Ofrece los cartuchos de tinta y toners con la garantía de precio más bajo tanto para usuario particular como para empresas. Asimismo, cuentan con un amplio catálogo de artículos de papelería y material escolar.</w:t>
        <w:br/>
        <w:t/>
        <w:br/>
        <w:t>Dispone de un servicio de atención al cliente pre-y post venta y un servicio de entrega rápida en 24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