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https://static.comunicae.com/photos/notas/1216693/1595517423_CreadoresTalentBoost.JPG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Talent Boost. El altavoz para compartir ideas en RRHH </w:t>
      </w:r>
    </w:p>
    <w:p>
      <w:pPr>
        <w:pStyle w:val="Ttulo2"/>
        <w:rPr>
          <w:color w:val="355269"/>
        </w:rPr>
      </w:pPr>
      <w:r>
        <w:rPr>
          <w:color w:val="355269"/>
        </w:rPr>
        <w:t>El pasado 9 de junio comenzó su andadura un nuevo canal de podcast, Talent Boost, enfocado a dar voz a todas aquellas personas que dentro del marco del trabajo, las organizaciones y el desarrollo profesional de las personas, quieren aportar ideas y reflexiones, compartir experiencias y hacer propuestas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los mandos de Talent Boost están dos profesionales muy vinculados al mundo de los recursos humanos y del sector legal: Ignacio (Nacho) Escobar, antiguo director de RRHH en Cuatrecasas y ahora consultor especializado en la aplicación de los nuevos marcos de trabajo (Agile / Lean / Design Thinking) en el sector legal y equipos de RRHH y Emiliano (Nito) Cánovas abogado con una dilatada experiencia en fiscalidad y ahora profesional de RRHH especializado en HR Analytics.</w:t>
        <w:br/>
        <w:t/>
        <w:br/>
        <w:t>Recursos humanos y el futuro del trabajo</w:t>
        <w:br/>
        <w:t/>
        <w:br/>
        <w:t>La fórmula es sencilla y eficaz, cada martes se publica un episodio en el que se entrevista a un profesional que habla sobre el tema o los temas en los que es referente y que normalmente están enmarcados en el mundo organizacional y del trabajo y en el que el sector legal también tiene presencia debido al pasado profesional de sus creadores. El podcast ya ha publicado 7 episodios en los que se ha hablado de temas tan diversos como: HR Analytics, el rol de la universidad en la abogacía del futuro, las teorías sobre conscious business, la innovación en el sector legal, la función de rrhh en la era postcovid o la transformación agile de los equipos de rrhh. Según sus creadores, Nacho Escobar y Nito Cánovas, el objetivo de Talent Boost es desde la perspectiva del trabajo, ayudar a las personas a alcanzar mayor visión y entendimiento del contexto en el que nos encontramos, para que puedan reforzar su capacidad de interpretación y adaptación a la complejidad que nos rodea. La suscripción es posible hacerla a través de su página web talentboostspain.com y también todos sus episodios están disponibles en los canales habituales de podcast: spotify, ivoox, spreaker, google podcast, apple podcast, ...</w:t>
        <w:br/>
        <w:t/>
        <w:br/>
        <w:t>Próximo paso. Think Tank de RRHH del sector legal </w:t>
        <w:br/>
        <w:t/>
        <w:br/>
        <w:t>Este proyecto está vinculado al think tank de RRHH del sector legal elObservatorio, un espacio en el que sus fundadores, Nacho Escobar y Nito Cánovas, dan cabida a profesionales de la comunidad legal que quieren descubrir y conocer lo que está ocurriendo en el mundo de la abogacía en lo que concierne a personas, talento, cultura organizacional, innovación y gestión del cambio. A la vuelta de verano se presentará los resultados de su primer estudio, que mostrará las expectativas que los estudiantes de derecho tienen sobre su futuro en la abogacía y en el que han participado varias universidades.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2020-07-23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