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masajes y experiencias de bienestar ganan terreno frente a joyas y flores en el Día de los Enamorados</w:t>
      </w:r>
    </w:p>
    <w:p>
      <w:pPr>
        <w:pStyle w:val="Ttulo2"/>
        <w:rPr>
          <w:color w:val="355269"/>
        </w:rPr>
      </w:pPr>
      <w:r>
        <w:rPr>
          <w:color w:val="355269"/>
        </w:rPr>
        <w:t>Los masajes y experiencias de bienestar se consolidan como opción preferida por las parejas para un regalo mutuo en el Día de los Enamorados. Frente a clásicos como las joyas o las flores, el bienestar gana terreno, tanto en las versiones de escapadas románticas como en tratamientos urbanos que permiten que la pareja se mime sin realizar un gran desembolso económico, según datos de Adelgar.</w:t>
      </w:r>
    </w:p>
    <w:p>
      <w:pPr>
        <w:pStyle w:val="LOnormal"/>
        <w:rPr>
          <w:color w:val="355269"/>
        </w:rPr>
      </w:pPr>
      <w:r>
        <w:rPr>
          <w:color w:val="355269"/>
        </w:rPr>
      </w:r>
    </w:p>
    <w:p>
      <w:pPr>
        <w:pStyle w:val="LOnormal"/>
        <w:jc w:val="left"/>
        <w:rPr/>
      </w:pPr>
      <w:r>
        <w:rPr/>
        <w:t/>
        <w:br/>
        <w:t/>
        <w:br/>
        <w:t>Entre los masajes más apropiados para disfrutar en pareja se encuentra el masaje metamórfico, que reconecta al individuo gracias a la ligera presión de los puntos reflejos de la columna vertebral sobre los pies, las manos y la cabeza, lo que permite recuperar la fuerza y energía vitales que se generaron en el período de gestación, así como eliminar los bloqueos de energía.</w:t>
        <w:br/>
        <w:t/>
        <w:br/>
        <w:t>También resulta recomendable para el disfrute en pareja la reflexología podal, disponible en Adelgar, basada en las conexiones existentes entre el sistema nervioso y los distintos órganos, sistemas y estructuras de nuestro cuerpo. En los pies se encuentran estas zonas reflejas y estimulándolas se produce una respuesta en los órganos correspondientes y la consecuente mejora de los sistemas y estructuras del cuerpo humano.</w:t>
        <w:br/>
        <w:t/>
        <w:br/>
        <w:t>Los masajes estéticos circulatorios, el quiromasaje o el drenaje linfático son otra de las opciones que Adelgar ofrece para disfrutar de un momento de relax, sensaciones placenteras que se ven incrementadas cuando al tratamiento en cuestión se añaden cremas, aceites o esencias.</w:t>
        <w:br/>
        <w:t/>
        <w:br/>
        <w:t>Adelgar ofrece a las parejas que deseen disfrutar de estos tratamientos como regalo de San Valentín descuentos especiales, así como una cesta de frutas rojas que, junto a los aromas del incienso, la música relajante y la luz de las velas harán de ese día una experiencia inolvidable.</w:t>
        <w:br/>
        <w:t/>
        <w:br/>
        <w:t>Sobre Adelgar</w:t>
        <w:br/>
        <w:t/>
        <w:br/>
        <w:t>En Adelgar, clínica de adelgazamiento que inició su actividad en 1994 en Madrid, son expertos en tratamientos de adelgazamiento personalizados, según el sexo, la edad, si hay sobrepeso, obesidad, volumen localizado, flacidez, celulitis y cualquier problema derivado del exceso de peso o volumen. Tanto por motivos de salud como estéticos.</w:t>
        <w:br/>
        <w:t/>
        <w:br/>
        <w:t>Los tratamientos de adelgazamiento son naturales, sin medicamentos, con estudios y pruebas diagnósticas personalizadas y reeducación alimentaria para que el resultado obtenido tenga éxito y sea duradero.</w:t>
        <w:br/>
        <w:t/>
        <w:br/>
        <w:t>Realizan todo tipo de pruebas diagnósticas: analítica completa, test de sensibilidad alimentaria, estudio genético de la obesidad para saber el origen del problema y así poder resolverlo definitivamente y sobre todo en aquellos casos que las personas ya han hecho de todo y no han conseguido adelgazar o si lo han conseguido han vuelto a engordar el doble de lo que adelgazaron, por haber hecho tratamientos y dietas desequilibradas con grandes riesgos para la salud.</w:t>
        <w:br/>
        <w:t/>
        <w:br/>
        <w:t>Para comenzar un tratamiento en Adelgar primero hay que pasar consulta médica y realizar estudios previos, cuestionario de comportamiento alimentario, análisis de composición corporal y todas las pruebas que la doctora estime oportuno. El tratamiento es localizado para reducir más donde más se necesita. Trabajan con el sistema termorregulador del cuerpo para conseguir efectos más rápidos y duraderos evitando así recaídas, flacidez y adelgazar de donde no se necesita, como por ejemplo el pecho, la cara...</w:t>
        <w:br/>
        <w:t/>
        <w:br/>
        <w:t>En los últimos años y para atender la demanda social, han ido incorporando tratamientos médico-estéticos de los más avanzados e innovadores del mercado, cubriendo así problemas como las arrugas y la flacidez del rostro. También cuentan con las técnicas más avanzadas en depilación láser, tratamientos realizados por su equipo médico.</w:t>
        <w:br/>
        <w:t/>
        <w:br/>
        <w:t>Asimismo ofrecen todo tipo de servicios relacionados con el sector de la estética y la imagen corporal.</w:t>
        <w:br/>
        <w:t/>
        <w:br/>
        <w:t>El equipo humano de Adelgar está formado por médicos, dietistas y terapeutas.</w:t>
        <w:br/>
        <w:t/>
        <w:br/>
        <w:t>Contacto</w:t>
        <w:br/>
        <w:t/>
        <w:br/>
        <w:t>Adelgar</w:t>
        <w:br/>
        <w:t/>
        <w:br/>
        <w:t>Teléfono: 91 577 44 77</w:t>
        <w:br/>
        <w:t/>
        <w:br/>
        <w:t>www.adelgar.es</w:t>
        <w:br/>
        <w:t/>
        <w:br/>
        <w:t>Prensa</w:t>
        <w:br/>
        <w:t/>
        <w:br/>
        <w:t>639 703 659</w:t>
        <w:br/>
        <w:t/>
        <w:br/>
        <w:t>prensa@adelgar.es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2013-02-08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