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24/01/2017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autoridades chinas han bloqueado el uso de Redes Virtuales Privadas que no estén aprobadas por el Gobierno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Hasta el momento, las conexiones a través de las redes privadas era la única opción de la población china para hacer frente a la censura digital del país pero ahora ya no será posible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autoridades chinas han bloqueado el uso de las redes VPN, las cuales solo podrán utilizarse con la aprobación del Gobierno.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Redes Virtuales Privadas, VPN por sus siglas en inglés, eran la única manera que tenía una empresa o ciudadano chino para saltarse la censura digital del país. En China está prohibido el acceso a redes sociales como Twitter o Facebook, y los servicios VPN permitían que los internautas se saltaran los bloqueos impuestos por el Gobierno.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Gobierno chino ha afirmado que la reforma tiene como objetivo limpiar las conexiones en el país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autoridades chinas han decidido dar un paso más allá en términos de censura y, a partir de ahora, las conexiones VPN deberán estar aprobadas por el Gobierno. Esta nueva reforma convierte a las Redes Virtuales Privadas en ilegales si no cuentan con el apoyo gubernamental.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Ministerio de Industria y Tecnología de China, la medida se ha llevado a cabo con el objetivo de limpiar las conexiones de Internet en el país hasta marzo de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que las autoridades chinas no han detallado cómo van a implementar la nueva reforma, un artículo de The Washington Post afirma que las empresas que proveen servicios VPN a ciudadanos chinos serán las más investigadas por el Gobierno.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2015, otras tres redes VPN fueron bloqueadas en el país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2015, China bloqueó las tres redes VPN más utilizadas en el país. Astrill, StrongVPN y Golden Frog fueron cerradas por supuestos motivos de seguridad, que el Gobierno acuñó a la ilegalidad del software.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Hipertextual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https://www.notasdeprensa.es/las-autoridades-chinas-han-bloqueado-el-uso-de_1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Software Ciberseguridad Dispositivos móviles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