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Toledo el 15/06/2022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Emcesa apuesta por las barbacoas saludables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Emcesa dispone de un amplio catálogo de productos saludables perfectos para una barbacoa como sus morcillas de arroz, chorizo, hamburguesas o longaniza con menos contenido en grasa y con un alto contenido en omega-3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Llega el verano, una época para relajarse, disfrutar del aire libre, hacer planes divertidos con los más allegados y ¿por qué no? cuidarse con los mejores productos de la gastronomía.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mejores propuestas para esta estación del año son esas maravillosas barbacoas en casa, el plan estrella para disfrutar de los amigos y la familia, donde la manera de cocinar y la compañía son tan importantes como los propios alimentos. Y es que… ¿a quién no le gusta un día de barbacoa?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cientos de ideas para sorprender a los invitados en una barbacoa de verano y si tienes piscina, mejor que mejor. En cuanto a las carnes que se pueden servir, Emcesa, empresa dedicada principalmente a la elaboración de productos cárnicos, dispone de un amplio catálogo de productos que además de estar deliciosos contienen un perfil nutricional saludable.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Emcesa apuesta por la innovación para ofrecer a los clientes lo que están demandando, y lo está consiguiendo con esta nueva línea de productos más saludables.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Emcesa dispone de productos saludables como sus morcillas saludables de arroz; un producto elaborado con aceite de oliva, 0% de grasa de cerdo y ácidos grasos omega-3, que contribuye al funcionamiento normal del corazón. Producto reconocido por la Fundación Española del Corazón y que permite incluir en su etiquetado el logotipo de esta prestigiosa entidad, así como las declaraciones: “Cuida tu corazón y Alto contenido en omega-3”.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eso no es todo, Emcesa también dispone de hamburguesas saludables que harán las delicias del paladar más selecto. Elaboradas con ingredientes de primera calidad y menos contenido graso, para disfrutar de una experiencia inolvidable con un plato tan sencillo en apariencia y tan elaborado en cuanto al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posible encontrar otros productos saludables como el chorizo, chistorra, o la longaniza blanca, que pueden tomarse en bocadillo o como tapa del aperitivo antes de comenzar la barbacoa.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los productos omega-3 de Emcesa pueden prevenir enfermedades cardiovasculares ayudando al corazón, y también tienen propiedades antiinflamatorias; cada día más valoradas.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 Carmen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917217929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https://www.notasdeprensa.es/emcesa-apuesta-por-las-barbacoas-saludables_1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