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Milán el 28/03/2012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joyero Mattia Cielo comparte su sueño a través de MicroTiles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célebre joyero italiano Mattia Cielo ha recurrido a Christie® MicroTiles™ para dar vida a sus exclusivos diseños. Con su nuevo establecimiento de la milanesa Via Montenapoleone, Mattia Cielo se ha convertido en el primer minorista de joyas que se atreve a tener un escaparate puramente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vídeo es la frontera última», declara Marco Rivolata, arquitecto y socio de Gruppo C14 (C14), el estudio de arquitectura encargado del diseño del interior de la tienda y de su escaparate para el que ha usado la tecnología de display Christie MicroTiles. Rivolata afirma que cuando trabaja en un proyecto, intenta experimentar con tecnología y con formas innovadoras con el fin de contribuir al progreso de los nuevos conceptos del comercio minorista.</w:t>
            </w:r>
          </w:p>
          <w:p>
            <w:pPr>
              <w:ind w:left="-284" w:right="-427"/>
              <w:jc w:val="both"/>
              <w:rPr>
                <w:rFonts/>
                <w:color w:val="262626" w:themeColor="text1" w:themeTint="D9"/>
              </w:rPr>
            </w:pPr>
            <w:r>
              <w:t>	Alexander Bellman, de C14, aclara: «Hoy en día, el comercio al por menor no consiste exclusivamente en la exhibición de productos en un escaparate, sino, sobre todo, en comunicar identidad de marca e implicarse con los clientes en una forma novedosa y excitante». Los proyectos de C14 aspiran a combinar un enfoque técnico, arquitectónico, con las nuevas tendencias y tecnologías. Y Christie MicroTiles es el vehículo perfecto para lograrlo.</w:t>
            </w:r>
          </w:p>
          <w:p>
            <w:pPr>
              <w:ind w:left="-284" w:right="-427"/>
              <w:jc w:val="both"/>
              <w:rPr>
                <w:rFonts/>
                <w:color w:val="262626" w:themeColor="text1" w:themeTint="D9"/>
              </w:rPr>
            </w:pPr>
            <w:r>
              <w:t>	Para diseñar la nueva tienda —su decoración interior y el escaparate— C14 se inspiró en la precisión técnica y la elegancia de Mattia Cielo, con los materiales y formas tradicionales compartiendo espacio con soluciones tecnológicas avanzadas —como MicroTiles— y las joyas expuestas en unas hornacinas rodeadas de una red de pantallas de retroproyección de alta definición.</w:t>
            </w:r>
          </w:p>
          <w:p>
            <w:pPr>
              <w:ind w:left="-284" w:right="-427"/>
              <w:jc w:val="both"/>
              <w:rPr>
                <w:rFonts/>
                <w:color w:val="262626" w:themeColor="text1" w:themeTint="D9"/>
              </w:rPr>
            </w:pPr>
            <w:r>
              <w:t>	La tienda de Mattia Cielo se beneficia de su posición estratégica en una zona considerada el centro neurálgico de la moda de Milán que, a su vez, es una de las grandes capitales de la moda mundial.</w:t>
            </w:r>
          </w:p>
          <w:p>
            <w:pPr>
              <w:ind w:left="-284" w:right="-427"/>
              <w:jc w:val="both"/>
              <w:rPr>
                <w:rFonts/>
                <w:color w:val="262626" w:themeColor="text1" w:themeTint="D9"/>
              </w:rPr>
            </w:pPr>
            <w:r>
              <w:t>	El propietario de la tienda, Mattia Cielo, declara: «Queríamos crear un escaparate propio del tercer milenio, y los MicroTiles nos han permitido hacer precisamente eso. El escaparate de la tienda necesita flexibilidad para evolucionar con el paso del tiempo. Queremos transmitir a nuestros clientes la sensación de inmersión en nuestro propio sueño».</w:t>
            </w:r>
          </w:p>
          <w:p>
            <w:pPr>
              <w:ind w:left="-284" w:right="-427"/>
              <w:jc w:val="both"/>
              <w:rPr>
                <w:rFonts/>
                <w:color w:val="262626" w:themeColor="text1" w:themeTint="D9"/>
              </w:rPr>
            </w:pPr>
            <w:r>
              <w:t>	Fundador de la firma homónima, Mattia Cielo creció en el mundo de la joyería. Su familia es propietaria de Worldgem, una importante empresa joyera italiana fundada en 1989 por Sergio, padre de Mattia. Este último fue director ejecutivo de Worldgem entre 2001 y los comienzos de 2005, un periodo en el que fusionó la experiencia de su padre con su propia gestión comercial y formación financiera para desarrollar las diversas marcas Cielo.</w:t>
            </w:r>
          </w:p>
          <w:p>
            <w:pPr>
              <w:ind w:left="-284" w:right="-427"/>
              <w:jc w:val="both"/>
              <w:rPr>
                <w:rFonts/>
                <w:color w:val="262626" w:themeColor="text1" w:themeTint="D9"/>
              </w:rPr>
            </w:pPr>
            <w:r>
              <w:t>	En 2006 Mattia se asoció con Massimiliano Bonoli para alumbrar una visión conjunta de un ambicioso futuro dentro del diseño de joyas. «Nuestro objetivo estratégico se centra en reestablecer y restaurar el papel de la joyería como testigo del sentimiento contemporáneo más que tratarla como simple ornamento», explica Cielo, que añade: «Massimiliano es el artista-diseñador de la joyería Mattia Cielo; él es el auténtico “arquitecto” de la joya y ha ganado muchísimos premios en grandes certámenes internacionales de diseño de joyas. Mucho más que un amigo, Massimiliano es ese compañero del alma tan necesario en una aventura como la que brinda la sinergia de joyero/diseñador».</w:t>
            </w:r>
          </w:p>
          <w:p>
            <w:pPr>
              <w:ind w:left="-284" w:right="-427"/>
              <w:jc w:val="both"/>
              <w:rPr>
                <w:rFonts/>
                <w:color w:val="262626" w:themeColor="text1" w:themeTint="D9"/>
              </w:rPr>
            </w:pPr>
            <w:r>
              <w:t>	El concepto que subyace tras las joyas de Mattia Cielo se denomina «metáfora dinámica»: una opción consciente por el uso de componentes mecánicos y tecnologías para crear una joyería cinética dotada de una identidad única y que utiliza los materiales habituales en la joyería como vehículo para contar una historia, un poema.</w:t>
            </w:r>
          </w:p>
          <w:p>
            <w:pPr>
              <w:ind w:left="-284" w:right="-427"/>
              <w:jc w:val="both"/>
              <w:rPr>
                <w:rFonts/>
                <w:color w:val="262626" w:themeColor="text1" w:themeTint="D9"/>
              </w:rPr>
            </w:pPr>
            <w:r>
              <w:t>	Con esa idea en mente y para reflejar la filosofía de la empresa, C14 creó un escaparate digital con 45 MicroTiles de Christie (en disposición de 5x10). El innovador display concebido para el escaparate de 2,04 x 3,60 metros cuenta únicamente con cinco hornacinas para la exhibición de joyas reales. El resto, consistente exclusivamente en MicroTiles, está animado mediante un contenido creado al efecto y que se distribuye al display con solo cinco unidades de control externo (ECU).</w:t>
            </w:r>
          </w:p>
          <w:p>
            <w:pPr>
              <w:ind w:left="-284" w:right="-427"/>
              <w:jc w:val="both"/>
              <w:rPr>
                <w:rFonts/>
                <w:color w:val="262626" w:themeColor="text1" w:themeTint="D9"/>
              </w:rPr>
            </w:pPr>
            <w:r>
              <w:t>	Los MicroTiles de Christie son unos cubos de retroproyección que combinan tecnología DLP® y LED con una estructura de tipo modular de fácil montaje. Representan una propuesta única en la tecnología de display, ofreciendo proyecciones de vídeo y de datos susceptibles de utilizarse para crear vitrinas de diversas formas y dimensiones y que sirven de complemento a su entorno.</w:t>
            </w:r>
          </w:p>
          <w:p>
            <w:pPr>
              <w:ind w:left="-284" w:right="-427"/>
              <w:jc w:val="both"/>
              <w:rPr>
                <w:rFonts/>
                <w:color w:val="262626" w:themeColor="text1" w:themeTint="D9"/>
              </w:rPr>
            </w:pPr>
            <w:r>
              <w:t>	Christie MicroTiles tiene una capacidad para reproducir el color que representa el 115% de la gama de color NTSC, superior en más de un 50% al panel plano LCD estándar. Sus ligeros bloques constructivos encajan entre sí con suma facilidad y son muy sencillos de instalar, detectándose y ajustándose entre sí automáticamente para lograr una uniformidad de brillo y color. Los displays son también eficientes desde el punto de vista energético, con el típico despliegue calibrado de MicroTiles operando a unas 1,5 candelas/vatio (lo normal para un display equivalente que utilice otras tecnologías se sitúa entre las 0,6 y las 2,0 candelas/vatio). El brillo global de un lienzo MicroTiles puede ajustarse para alcanzar un nivel adecuado a la iluminación ambiental, con el consiguiente ahorro de energía e incremento de la vida del producto. Todos esos aspectos han hecho de los MicroTiles el soporte ideal para exhibir la bellísima joyería de Mattia Cielo en alta definición y con unas imágenes que, por su brillo y colorido, consiguen atraer al cliente al interior de la tienda.</w:t>
            </w:r>
          </w:p>
          <w:p>
            <w:pPr>
              <w:ind w:left="-284" w:right="-427"/>
              <w:jc w:val="both"/>
              <w:rPr>
                <w:rFonts/>
                <w:color w:val="262626" w:themeColor="text1" w:themeTint="D9"/>
              </w:rPr>
            </w:pPr>
            <w:r>
              <w:t>	Christie MicroTiles resultó ser el producto ideal para esa función. «Hemos probado otras tecnologías»—afirma Rivolta—«pero siempre volvemos a la de Christie porque sabemos que es la que ofrece la mejor calidad y fiabilidad».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Fossati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911019761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https://www.notasdeprensa.es/el-joyero-mattia-cielo-comparte-su-sueno-a-traves-de-microtiles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