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joven Raúl Gómez será el artista invitado en los conciertos de James Arthur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"ESCUCHA AQUÍ SU SINGLE “UNDER YOUR SKIN”. MIRA AQUÍ EL VIDEOCLIP DE “UNDER YOUR SKIN”HAZTE CON SU DISCO EN ITUNES AQUÍ</w:t>
            </w:r>
          </w:p>
          <w:p>
            <w:pPr>
              <w:ind w:left="-284" w:right="-427"/>
              <w:jc w:val="both"/>
              <w:rPr>
                <w:rFonts/>
                <w:color w:val="262626" w:themeColor="text1" w:themeTint="D9"/>
              </w:rPr>
            </w:pPr>
            <w:r>
              <w:t>Raúl Gómez abrirá como artista invitado los conciertos de James Arthur en Madrid y en Barcelona los próximos 7 y 8 de febrero.</w:t>
            </w:r>
          </w:p>
          <w:p>
            <w:pPr>
              <w:ind w:left="-284" w:right="-427"/>
              <w:jc w:val="both"/>
              <w:rPr>
                <w:rFonts/>
                <w:color w:val="262626" w:themeColor="text1" w:themeTint="D9"/>
              </w:rPr>
            </w:pPr>
            <w:r>
              <w:t>Su actuación está prevista a las 20.00 el viernes 7 en la sala Joy de Madrid y el sábado 8 en la sala Bikini de BCN. Será la ocasión perfecta para comprobar la solvencia en el escenario de este joven talento de 19 años que interpretará por vez primera las canciones de su esperado álbum debut 1.</w:t>
            </w:r>
          </w:p>
          <w:p>
            <w:pPr>
              <w:ind w:left="-284" w:right="-427"/>
              <w:jc w:val="both"/>
              <w:rPr>
                <w:rFonts/>
                <w:color w:val="262626" w:themeColor="text1" w:themeTint="D9"/>
              </w:rPr>
            </w:pPr>
            <w:r>
              <w:t>Raúl es un artista que tiene muchos paralelismos con James Arthur, pues ambos consiguieron grabar su primer álbum gracias a resultar ganadores en un concurso de talento televisivo y además ambos comparten gustos por el soul y el pop elaborado contemporáneo anglosajón. La historia de James Arthur es una historia de éxito y la de Raúl Gómez reúne todos los ingredientes para seguir su estela.</w:t>
            </w:r>
          </w:p>
          <w:p>
            <w:pPr>
              <w:ind w:left="-284" w:right="-427"/>
              <w:jc w:val="both"/>
              <w:rPr>
                <w:rFonts/>
                <w:color w:val="262626" w:themeColor="text1" w:themeTint="D9"/>
              </w:rPr>
            </w:pPr>
            <w:r>
              <w:t>Su primer sencillo es Under your skin, una canción de una sensibilidad musical al alcance de pocos. Es este uno de los principales ingredientes que este cantante y compositor de solo 19 años explota en 1, su álbum de debut. Este primer trabajo ya está disponible en formato digital y en formato CD lo estará el próximo 25 de febrero. Una colección de 12 temas en los que alterna el inglés y el castellano, pero sobre todo es un ejercicio de buen gusto y calidez interpretativa. Un trabajo de pop lujoso con sabor anglosajón, una obra que permite vislumbrar el inicio de una prometedora carrera.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https://www.notasdeprensa.es/el-joven-raul-gomez-sera-el-artista-invitado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