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Barbastro, Huesca el 12/07/2024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Barbastro se viste de sabores cambiantes con menús temáticos que celebran cada nueva temporada en Restaurante L´Usuella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corazón de Barbastro (Huesca), un restaurante excepcional está haciendo honor a la riqueza de las estaciones y los productos locales. Desde las deliciosas setas hasta las exquisitas trufas, L´Usuella ofrece una experiencia culinaria que celebra la frescura y autenticidad de los ingredientes locales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través de sus menús temáticos que evolucionan con cada época del año, el restaurante L´Usuella, situado en la ciudad de Barbastro, en la provincia de Huesca, es un establecimiento gastronómico que otorga un lugar destacado a los productos que cada temporada trae consigo. </w:t>
            </w:r>
          </w:p>
          <w:p>
            <w:pPr>
              <w:ind w:left="-284" w:right="-427"/>
              <w:jc w:val="both"/>
              <w:rPr>
                <w:rFonts/>
                <w:color w:val="262626" w:themeColor="text1" w:themeTint="D9"/>
              </w:rPr>
            </w:pPr>
            <w:r>
              <w:t>Y es que, en una región rica en tradición gastronómica como la de Barbastro, se encuentra un lugar que ha decidido abrazar la belleza de la diversidad estacional y los manjares locales. Y lo hace a través de menús temáticos que cambian con cada época del año. Por eso, L´Usuella rinde homenaje a los productos que florecen en cada temporada, ofreciendo una experiencia culinaria única en la ciudad.</w:t>
            </w:r>
          </w:p>
          <w:p>
            <w:pPr>
              <w:ind w:left="-284" w:right="-427"/>
              <w:jc w:val="both"/>
              <w:rPr>
                <w:rFonts/>
                <w:color w:val="262626" w:themeColor="text1" w:themeTint="D9"/>
              </w:rPr>
            </w:pPr>
            <w:r>
              <w:t>Pensando en cada nueva temporadaLa filosofía del restaurante es simple, pero efectiva: otorgar especial protagonismo a los productos que merecen estar en el centro de atención en cada momento del año. Por eso, siguiendo el calendario y los ritmos de las temporadas, el restaurante adapta sus menús para destacar la frescura y la autenticidad de los ingredientes locales, siendo la conexión con la tierra y la tradición, palpable en cada plato.</w:t>
            </w:r>
          </w:p>
          <w:p>
            <w:pPr>
              <w:ind w:left="-284" w:right="-427"/>
              <w:jc w:val="both"/>
              <w:rPr>
                <w:rFonts/>
                <w:color w:val="262626" w:themeColor="text1" w:themeTint="D9"/>
              </w:rPr>
            </w:pPr>
            <w:r>
              <w:t>En otoño, cuando la naturaleza se tiñe de colores cálidos, es el momento de celebrar las setas. Por eso, este restaurante presenta platos con los primeros fríos que resaltan la diversidad de setas que se pueden encontrar en la provincia. Desde las clásicas setas de temporada hasta variedades más exóticas, cada plato es una exploración de sabores y texturas que deleitarán los sentidos.</w:t>
            </w:r>
          </w:p>
          <w:p>
            <w:pPr>
              <w:ind w:left="-284" w:right="-427"/>
              <w:jc w:val="both"/>
              <w:rPr>
                <w:rFonts/>
                <w:color w:val="262626" w:themeColor="text1" w:themeTint="D9"/>
              </w:rPr>
            </w:pPr>
            <w:r>
              <w:t>Con la llegada del invierno, la trufa se convierte en la reina de la mesa. Este establecimiento se enorgullece de ofrecer una selección de platos que incorporan la trufa de una manera excepcional. Desde pastas hasta carnes, cada bocado es una experiencia única que celebra este manjar apreciado en todo el mundo.</w:t>
            </w:r>
          </w:p>
          <w:p>
            <w:pPr>
              <w:ind w:left="-284" w:right="-427"/>
              <w:jc w:val="both"/>
              <w:rPr>
                <w:rFonts/>
                <w:color w:val="262626" w:themeColor="text1" w:themeTint="D9"/>
              </w:rPr>
            </w:pPr>
            <w:r>
              <w:t>Por su parte, la primavera y el verano traen consigo una explosión de productos frescos y sabrosos. El restaurante aprovecha al máximo esta temporada, presentando menús que celebran la abundancia de verduras, frutas y hierbas aromáticas locales. Y la creatividad culinaria se despliega a medida que los chefs exploran nuevas formas de resaltar la frescura de estos ingredientes.</w:t>
            </w:r>
          </w:p>
          <w:p>
            <w:pPr>
              <w:ind w:left="-284" w:right="-427"/>
              <w:jc w:val="both"/>
              <w:rPr>
                <w:rFonts/>
                <w:color w:val="262626" w:themeColor="text1" w:themeTint="D9"/>
              </w:rPr>
            </w:pPr>
            <w:r>
              <w:t>Pasión por los detalles, desde la presentación hasta el maridajePero el compromiso de L´Usuella con los productos locales y la temporada se extiende más allá de los ingredientes. La pasión por la gastronomía se refleja en cada detalle, desde la presentación artística de los platos hasta la selección de vinos que complementan perfectamente cada comida.</w:t>
            </w:r>
          </w:p>
          <w:p>
            <w:pPr>
              <w:ind w:left="-284" w:right="-427"/>
              <w:jc w:val="both"/>
              <w:rPr>
                <w:rFonts/>
                <w:color w:val="262626" w:themeColor="text1" w:themeTint="D9"/>
              </w:rPr>
            </w:pPr>
            <w:r>
              <w:t>Definitivamente, este restaurante en Barbastro es un destino culinario imprescindible para aquellos que buscan una experiencia gastronómica que celebre la frescura de los productos locales y la diversidad de las estaciones. Con menús temáticos que cambian con cada época del año y una devoción apasionada por los manjares locales, este lugar es un tributo a la riqueza de la tierra y la tradición gastronómica. Por todo ello, cada visita es una oportunidad para explorar los sabores cambiantes de Barbastro y disfrutar de una experiencia culinaria capaz de deleitar todos los sentidos.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Zanuy</w:t>
      </w:r>
    </w:p>
    <w:p w:rsidR="00C31F72" w:rsidRDefault="00C31F72" w:rsidP="00AB63FE">
      <w:pPr>
        <w:pStyle w:val="Sinespaciado"/>
        <w:spacing w:line="276" w:lineRule="auto"/>
        <w:ind w:left="-284"/>
        <w:rPr>
          <w:rFonts w:ascii="Arial" w:hAnsi="Arial" w:cs="Arial"/>
        </w:rPr>
      </w:pPr>
      <w:r>
        <w:rPr>
          <w:rFonts w:ascii="Arial" w:hAnsi="Arial" w:cs="Arial"/>
        </w:rPr>
        <w:t>Chef del Restaurante L´Usuella</w:t>
      </w:r>
    </w:p>
    <w:p w:rsidR="00AB63FE" w:rsidRDefault="00C31F72" w:rsidP="00AB63FE">
      <w:pPr>
        <w:pStyle w:val="Sinespaciado"/>
        <w:spacing w:line="276" w:lineRule="auto"/>
        <w:ind w:left="-284"/>
        <w:rPr>
          <w:rFonts w:ascii="Arial" w:hAnsi="Arial" w:cs="Arial"/>
        </w:rPr>
      </w:pPr>
      <w:r>
        <w:rPr>
          <w:rFonts w:ascii="Arial" w:hAnsi="Arial" w:cs="Arial"/>
        </w:rPr>
        <w:t>625165753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https://www.notasdeprensa.es/barbastro-se-viste-de-sabores-cambiantes-con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Viaje Aragón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