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Amazon.es lanza su tienda de instrumentos musicales con más de 24.000 artículos distintos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Amazon.es ha lanzado hoy su tienda especializada en Instrumentos Musicales. Con este anuncio pone a disposición de sus clientes más de 24.000 nuevos productos, desde una amplia variedad de instrumentos de viento, cuerda o percusión hasta equipos profesionales completos para DJ’s.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30 de octubre de 2014. Los amantes de la música podrán encontrar en Amazon.es artículos de más de 600 marcas distintas, entre las que destacan Casio, Yamaha, Behringer, Hercules, Ibanez, Numark, Samson, Roland o Meinl, entre muchas otras. El catálogo de la nueva tienda de instrumentos incluye productos de todo tipo: más de 1.000 modelos de guitarras, ya sean clásicas o eléctricas, 170 flautas diferentes o incluso cerca de 40 tipos distintos de castañuelas. Los clientes de Amazon.es pueden comprar, en un solo clic, desde una batería en madera de abedul hasta los teclados digitales para una mesa de mezclas y recibirlo cómodamente donde quiera.   </w:t>
            </w:r>
          </w:p>
          <w:p>
            <w:pPr>
              <w:ind w:left="-284" w:right="-427"/>
              <w:jc w:val="both"/>
              <w:rPr>
                <w:rFonts/>
                <w:color w:val="262626" w:themeColor="text1" w:themeTint="D9"/>
              </w:rPr>
            </w:pPr>
            <w:r>
              <w:t>	“No importa si lo que te gusta es tocar el saxo, la guitarra española o el ukulele. Ahora, en Amazon.es, no sólo puedes encontrar tu instrumento favorito, sino también los mejores accesorios para tu banda, desde una mesa de mezclas hasta un ecualizador”, explica Xavier Garambois, Vicepresidente Retail de Amazon EU. “Los amantes de la música ya pueden comprar online sus instrumentos a precios bajos y recibirlos donde quieran al día siguiente para empezar a practicar”, añade. </w:t>
            </w:r>
          </w:p>
          <w:p>
            <w:pPr>
              <w:ind w:left="-284" w:right="-427"/>
              <w:jc w:val="both"/>
              <w:rPr>
                <w:rFonts/>
                <w:color w:val="262626" w:themeColor="text1" w:themeTint="D9"/>
              </w:rPr>
            </w:pPr>
            <w:r>
              <w:t>	La nueva tienda cuenta con una amplia variedad de accesorios para todo tipo de instrumentos, desde amplificadores, pedales multiefecto, asientos para piano o micrófonos de condensador hasta lengüetas para saxofones, limpiadores de flauta, afinadores o cables y conectores. También es posible encontrar fundas para guardar y transportar cualquier instrumento. </w:t>
            </w:r>
          </w:p>
          <w:p>
            <w:pPr>
              <w:ind w:left="-284" w:right="-427"/>
              <w:jc w:val="both"/>
              <w:rPr>
                <w:rFonts/>
                <w:color w:val="262626" w:themeColor="text1" w:themeTint="D9"/>
              </w:rPr>
            </w:pPr>
            <w:r>
              <w:t>	La oferta de instrumentos musicales se añade a la selección de productos culturales que ofrece Amazon.es, que en su catálogo cuenta con millones de libros, tanto en papel como digitales, CD’s, vinilos y canciones en formato digital. </w:t>
            </w:r>
          </w:p>
          <w:p>
            <w:pPr>
              <w:ind w:left="-284" w:right="-427"/>
              <w:jc w:val="both"/>
              <w:rPr>
                <w:rFonts/>
                <w:color w:val="262626" w:themeColor="text1" w:themeTint="D9"/>
              </w:rPr>
            </w:pPr>
            <w:r>
              <w:t>	Primer Concierto Vertical de música clásica </w:t>
            </w:r>
          </w:p>
          <w:p>
            <w:pPr>
              <w:ind w:left="-284" w:right="-427"/>
              <w:jc w:val="both"/>
              <w:rPr>
                <w:rFonts/>
                <w:color w:val="262626" w:themeColor="text1" w:themeTint="D9"/>
              </w:rPr>
            </w:pPr>
            <w:r>
              <w:t>	Para celebrar este lanzamiento, con el cual Amazon supera los 47 millones de productos organizados en 20 categorías distintas, el Centro Logístico de Amazon en España (San Fernando de Henares) se ha convertido hoy en el escenario del primer concierto vertical de música clásica en un centro logístico. Interpretado por la Orquesta Filarmónica de España, el concierto ha sido un espectáculo tanto sonoro como visual: los 52 músicos de cuerda, viento y percusión se han repartido a lo alto de los tres pisos de la torre de almacenaje y, rodeados de millones de artículos distintos, han tocado obras de Bizet o Strauss dirigidos por su director desde una grúa a 10 metros de altura.  </w:t>
            </w:r>
          </w:p>
          <w:p>
            <w:pPr>
              <w:ind w:left="-284" w:right="-427"/>
              <w:jc w:val="both"/>
              <w:rPr>
                <w:rFonts/>
                <w:color w:val="262626" w:themeColor="text1" w:themeTint="D9"/>
              </w:rPr>
            </w:pPr>
            <w:r>
              <w:t>	La nueva tienda también está abierta a los vendedores de instrumentos musicales que quieran utilizar Amazon como plataforma para sus ventas online. A partir de hoy, pueden listar fácilmente sus productos en Amazon.es y, así, acceder a millones de clientes en todo el mundo. Pueden empezar a vender en Amazon aquí. Actualmente, miles de pequeñas y medianas empresas españolas ya están utilizando Amazon Marketplace como su canal de ventas en internet.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https://www.notasdeprensa.es/amazon-es-lanza-su-tienda-de-instrumentos_1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